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BC" w:rsidRPr="00366ACA" w:rsidRDefault="000164BC" w:rsidP="000164BC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u w:val="single"/>
          <w:rtl/>
        </w:rPr>
      </w:pPr>
      <w:r w:rsidRPr="00366ACA">
        <w:rPr>
          <w:rFonts w:ascii="Tahoma" w:eastAsia="Times New Roman" w:hAnsi="Tahoma" w:cs="Tahoma"/>
          <w:b/>
          <w:bCs/>
          <w:sz w:val="24"/>
          <w:szCs w:val="24"/>
          <w:u w:val="single"/>
          <w:rtl/>
        </w:rPr>
        <w:t xml:space="preserve">קטיף ישראלי – קול קורא </w:t>
      </w:r>
      <w:r w:rsidRPr="00366ACA">
        <w:rPr>
          <w:rFonts w:ascii="Tahoma" w:eastAsia="Times New Roman" w:hAnsi="Tahoma" w:cs="Tahoma" w:hint="cs"/>
          <w:b/>
          <w:bCs/>
          <w:sz w:val="24"/>
          <w:szCs w:val="24"/>
          <w:u w:val="single"/>
          <w:rtl/>
        </w:rPr>
        <w:t>ל</w:t>
      </w:r>
      <w:r>
        <w:rPr>
          <w:rFonts w:ascii="Tahoma" w:eastAsia="Times New Roman" w:hAnsi="Tahoma" w:cs="Tahoma" w:hint="cs"/>
          <w:b/>
          <w:bCs/>
          <w:sz w:val="24"/>
          <w:szCs w:val="24"/>
          <w:u w:val="single"/>
          <w:rtl/>
        </w:rPr>
        <w:t>שיתוף פעולה</w:t>
      </w:r>
    </w:p>
    <w:p w:rsidR="000164BC" w:rsidRDefault="000164BC" w:rsidP="000164BC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366ACA">
        <w:rPr>
          <w:rFonts w:ascii="Tahoma" w:eastAsia="Times New Roman" w:hAnsi="Tahoma" w:cs="Tahoma" w:hint="cs"/>
          <w:b/>
          <w:bCs/>
          <w:sz w:val="20"/>
          <w:szCs w:val="20"/>
          <w:rtl/>
        </w:rPr>
        <w:t>אפריל 2015</w:t>
      </w:r>
    </w:p>
    <w:p w:rsidR="000164BC" w:rsidRPr="00C93316" w:rsidRDefault="000164BC" w:rsidP="000164BC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</w:p>
    <w:p w:rsidR="000164BC" w:rsidRPr="00C93316" w:rsidRDefault="000164BC" w:rsidP="000164BC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  <w:r w:rsidRPr="00C93316">
        <w:rPr>
          <w:rFonts w:ascii="Tahoma" w:eastAsia="Times New Roman" w:hAnsi="Tahoma" w:cs="Tahoma"/>
          <w:sz w:val="20"/>
          <w:szCs w:val="20"/>
          <w:rtl/>
        </w:rPr>
        <w:t xml:space="preserve">התאחדות הסטודנטים הארצית </w:t>
      </w:r>
      <w:r>
        <w:rPr>
          <w:rFonts w:ascii="Tahoma" w:eastAsia="Times New Roman" w:hAnsi="Tahoma" w:cs="Tahoma" w:hint="cs"/>
          <w:sz w:val="20"/>
          <w:szCs w:val="20"/>
          <w:rtl/>
        </w:rPr>
        <w:t xml:space="preserve">(להלן: ההתאחדות) </w:t>
      </w:r>
      <w:r w:rsidRPr="00C93316">
        <w:rPr>
          <w:rFonts w:ascii="Tahoma" w:eastAsia="Times New Roman" w:hAnsi="Tahoma" w:cs="Tahoma"/>
          <w:sz w:val="20"/>
          <w:szCs w:val="20"/>
          <w:rtl/>
        </w:rPr>
        <w:t>מתכוונת לצאת בקול קורא לפרויקט קטיף ישראלי 2015. קטיף ישראלי היא תכנית עבודה חקלאית ולימוד ה</w:t>
      </w:r>
      <w:r>
        <w:rPr>
          <w:rFonts w:ascii="Tahoma" w:eastAsia="Times New Roman" w:hAnsi="Tahoma" w:cs="Tahoma"/>
          <w:sz w:val="20"/>
          <w:szCs w:val="20"/>
          <w:rtl/>
        </w:rPr>
        <w:t>מיועדת לסטודנטים. התכנית תפעל ב</w:t>
      </w:r>
      <w:r w:rsidRPr="00C93316">
        <w:rPr>
          <w:rFonts w:ascii="Tahoma" w:eastAsia="Times New Roman" w:hAnsi="Tahoma" w:cs="Tahoma"/>
          <w:sz w:val="20"/>
          <w:szCs w:val="20"/>
          <w:rtl/>
        </w:rPr>
        <w:t>מ</w:t>
      </w:r>
      <w:r>
        <w:rPr>
          <w:rFonts w:ascii="Tahoma" w:eastAsia="Times New Roman" w:hAnsi="Tahoma" w:cs="Tahoma" w:hint="cs"/>
          <w:sz w:val="20"/>
          <w:szCs w:val="20"/>
          <w:rtl/>
        </w:rPr>
        <w:t>ה</w:t>
      </w:r>
      <w:r w:rsidRPr="00C93316">
        <w:rPr>
          <w:rFonts w:ascii="Tahoma" w:eastAsia="Times New Roman" w:hAnsi="Tahoma" w:cs="Tahoma"/>
          <w:sz w:val="20"/>
          <w:szCs w:val="20"/>
          <w:rtl/>
        </w:rPr>
        <w:t>לך החודשים יוני-אוקטובר 2015 ובמסגרתה יעניקו ההתאחדות ומשרד החקלאות כ</w:t>
      </w:r>
      <w:r>
        <w:rPr>
          <w:rFonts w:ascii="Tahoma" w:eastAsia="Times New Roman" w:hAnsi="Tahoma" w:cs="Tahoma" w:hint="cs"/>
          <w:sz w:val="20"/>
          <w:szCs w:val="20"/>
          <w:rtl/>
        </w:rPr>
        <w:t>-</w:t>
      </w:r>
      <w:r w:rsidRPr="00C93316">
        <w:rPr>
          <w:rFonts w:ascii="Tahoma" w:eastAsia="Times New Roman" w:hAnsi="Tahoma" w:cs="Tahoma"/>
          <w:sz w:val="20"/>
          <w:szCs w:val="20"/>
          <w:rtl/>
        </w:rPr>
        <w:t xml:space="preserve">300 מלגות  של 3000 ₪ לסטודנטים המשתתפים. </w:t>
      </w:r>
    </w:p>
    <w:p w:rsidR="000164BC" w:rsidRDefault="000164BC" w:rsidP="000164BC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 w:hint="cs"/>
          <w:sz w:val="20"/>
          <w:szCs w:val="20"/>
          <w:rtl/>
        </w:rPr>
      </w:pPr>
    </w:p>
    <w:p w:rsidR="000164BC" w:rsidRPr="00C93316" w:rsidRDefault="000164BC" w:rsidP="000164BC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  <w:r w:rsidRPr="00C93316">
        <w:rPr>
          <w:rFonts w:ascii="Tahoma" w:eastAsia="Times New Roman" w:hAnsi="Tahoma" w:cs="Tahoma"/>
          <w:sz w:val="20"/>
          <w:szCs w:val="20"/>
          <w:rtl/>
        </w:rPr>
        <w:t>ההתאחדות פונה לגופים המעוניינים להפעיל את תכנית המלגות בשנת 2015 בקרב חקלאים ברחבי ישראל. הקול הקורא הוא לגוף יחיד המסוגל להפעיל את הפרויקט</w:t>
      </w:r>
      <w:r>
        <w:rPr>
          <w:rFonts w:ascii="Tahoma" w:eastAsia="Times New Roman" w:hAnsi="Tahoma" w:cs="Tahoma" w:hint="cs"/>
          <w:sz w:val="20"/>
          <w:szCs w:val="20"/>
          <w:rtl/>
        </w:rPr>
        <w:t>.</w:t>
      </w:r>
      <w:r w:rsidRPr="00C93316">
        <w:rPr>
          <w:rFonts w:ascii="Tahoma" w:eastAsia="Times New Roman" w:hAnsi="Tahoma" w:cs="Tahoma"/>
          <w:sz w:val="20"/>
          <w:szCs w:val="20"/>
          <w:rtl/>
        </w:rPr>
        <w:t xml:space="preserve"> להלן הדרישות מהגוף המפעיל:</w:t>
      </w:r>
    </w:p>
    <w:p w:rsidR="000164BC" w:rsidRPr="00C93316" w:rsidRDefault="000164BC" w:rsidP="000164BC">
      <w:pPr>
        <w:pStyle w:val="a5"/>
        <w:numPr>
          <w:ilvl w:val="0"/>
          <w:numId w:val="10"/>
        </w:numPr>
        <w:shd w:val="clear" w:color="auto" w:fill="FFFFFF"/>
        <w:spacing w:after="0" w:line="48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  <w:r w:rsidRPr="00C93316">
        <w:rPr>
          <w:rFonts w:ascii="Tahoma" w:eastAsia="Times New Roman" w:hAnsi="Tahoma" w:cs="Tahoma"/>
          <w:sz w:val="20"/>
          <w:szCs w:val="20"/>
          <w:rtl/>
        </w:rPr>
        <w:t>יכולת להשים לפחות 290 סטודנטים בעבודה חקלאית במהלך החודשים יוני-אוקטובר</w:t>
      </w:r>
      <w:r>
        <w:rPr>
          <w:rFonts w:ascii="Tahoma" w:eastAsia="Times New Roman" w:hAnsi="Tahoma" w:cs="Tahoma" w:hint="cs"/>
          <w:sz w:val="20"/>
          <w:szCs w:val="20"/>
          <w:rtl/>
        </w:rPr>
        <w:t xml:space="preserve"> 2015</w:t>
      </w:r>
      <w:r w:rsidRPr="00C93316">
        <w:rPr>
          <w:rFonts w:ascii="Tahoma" w:eastAsia="Times New Roman" w:hAnsi="Tahoma" w:cs="Tahoma"/>
          <w:sz w:val="20"/>
          <w:szCs w:val="20"/>
          <w:rtl/>
        </w:rPr>
        <w:t xml:space="preserve">. </w:t>
      </w:r>
      <w:r>
        <w:rPr>
          <w:rFonts w:ascii="Tahoma" w:eastAsia="Times New Roman" w:hAnsi="Tahoma" w:cs="Tahoma" w:hint="cs"/>
          <w:sz w:val="20"/>
          <w:szCs w:val="20"/>
          <w:rtl/>
        </w:rPr>
        <w:t xml:space="preserve">הפעלת הפרויקט </w:t>
      </w:r>
      <w:r w:rsidRPr="00C93316">
        <w:rPr>
          <w:rFonts w:ascii="Tahoma" w:eastAsia="Times New Roman" w:hAnsi="Tahoma" w:cs="Tahoma"/>
          <w:sz w:val="20"/>
          <w:szCs w:val="20"/>
          <w:rtl/>
        </w:rPr>
        <w:t>כולל</w:t>
      </w:r>
      <w:r>
        <w:rPr>
          <w:rFonts w:ascii="Tahoma" w:eastAsia="Times New Roman" w:hAnsi="Tahoma" w:cs="Tahoma" w:hint="cs"/>
          <w:sz w:val="20"/>
          <w:szCs w:val="20"/>
          <w:rtl/>
        </w:rPr>
        <w:t>ת</w:t>
      </w:r>
      <w:r w:rsidRPr="00C93316">
        <w:rPr>
          <w:rFonts w:ascii="Tahoma" w:eastAsia="Times New Roman" w:hAnsi="Tahoma" w:cs="Tahoma"/>
          <w:sz w:val="20"/>
          <w:szCs w:val="20"/>
          <w:rtl/>
        </w:rPr>
        <w:t xml:space="preserve"> מעקב ובקרה מתמשכים אחרי הפעילות</w:t>
      </w:r>
      <w:r>
        <w:rPr>
          <w:rFonts w:ascii="Tahoma" w:eastAsia="Times New Roman" w:hAnsi="Tahoma" w:cs="Tahoma" w:hint="cs"/>
          <w:sz w:val="20"/>
          <w:szCs w:val="20"/>
          <w:rtl/>
        </w:rPr>
        <w:t xml:space="preserve"> </w:t>
      </w:r>
      <w:r w:rsidRPr="00C93316">
        <w:rPr>
          <w:rFonts w:ascii="Tahoma" w:eastAsia="Times New Roman" w:hAnsi="Tahoma" w:cs="Tahoma"/>
          <w:sz w:val="20"/>
          <w:szCs w:val="20"/>
          <w:rtl/>
        </w:rPr>
        <w:t>(הגעה לפחות כל שבוע לכל קבוצת סטודנטים). משך העבודה לא יפחת מ</w:t>
      </w:r>
      <w:r>
        <w:rPr>
          <w:rFonts w:ascii="Tahoma" w:eastAsia="Times New Roman" w:hAnsi="Tahoma" w:cs="Tahoma" w:hint="cs"/>
          <w:sz w:val="20"/>
          <w:szCs w:val="20"/>
          <w:rtl/>
        </w:rPr>
        <w:t>-</w:t>
      </w:r>
      <w:r w:rsidRPr="00C93316">
        <w:rPr>
          <w:rFonts w:ascii="Tahoma" w:eastAsia="Times New Roman" w:hAnsi="Tahoma" w:cs="Tahoma"/>
          <w:sz w:val="20"/>
          <w:szCs w:val="20"/>
          <w:rtl/>
        </w:rPr>
        <w:t>250 שעות למשתתף.</w:t>
      </w:r>
    </w:p>
    <w:p w:rsidR="000164BC" w:rsidRPr="00C93316" w:rsidRDefault="000164BC" w:rsidP="000164BC">
      <w:pPr>
        <w:pStyle w:val="a5"/>
        <w:numPr>
          <w:ilvl w:val="0"/>
          <w:numId w:val="10"/>
        </w:numPr>
        <w:shd w:val="clear" w:color="auto" w:fill="FFFFFF"/>
        <w:spacing w:after="0" w:line="48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  <w:r w:rsidRPr="00C93316">
        <w:rPr>
          <w:rFonts w:ascii="Tahoma" w:eastAsia="Times New Roman" w:hAnsi="Tahoma" w:cs="Tahoma"/>
          <w:sz w:val="20"/>
          <w:szCs w:val="20"/>
          <w:rtl/>
        </w:rPr>
        <w:t>פעילות הסטודנטים צריכה להתבצע בשטחן של לפחות 5 מועצות אזוריות ברחבי ישראל ועל הסטודנטים להגיע מלפחות 12 מוסדות אקדמיים ברחבי ישראל</w:t>
      </w:r>
      <w:bookmarkStart w:id="0" w:name="_GoBack"/>
      <w:bookmarkEnd w:id="0"/>
      <w:r w:rsidRPr="00C93316">
        <w:rPr>
          <w:rFonts w:ascii="Tahoma" w:eastAsia="Times New Roman" w:hAnsi="Tahoma" w:cs="Tahoma"/>
          <w:sz w:val="20"/>
          <w:szCs w:val="20"/>
          <w:rtl/>
        </w:rPr>
        <w:t>.</w:t>
      </w:r>
    </w:p>
    <w:p w:rsidR="000164BC" w:rsidRPr="00C93316" w:rsidRDefault="000164BC" w:rsidP="000164BC">
      <w:pPr>
        <w:pStyle w:val="a5"/>
        <w:numPr>
          <w:ilvl w:val="0"/>
          <w:numId w:val="10"/>
        </w:numPr>
        <w:shd w:val="clear" w:color="auto" w:fill="FFFFFF"/>
        <w:spacing w:after="0" w:line="48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  <w:r w:rsidRPr="00C93316">
        <w:rPr>
          <w:rFonts w:ascii="Tahoma" w:eastAsia="Times New Roman" w:hAnsi="Tahoma" w:cs="Tahoma"/>
          <w:sz w:val="20"/>
          <w:szCs w:val="20"/>
          <w:rtl/>
        </w:rPr>
        <w:t>איתור והצבת רכז מול כל חקלאי שישתתף בפרויקט.</w:t>
      </w:r>
    </w:p>
    <w:p w:rsidR="000164BC" w:rsidRPr="00C93316" w:rsidRDefault="000164BC" w:rsidP="000164BC">
      <w:pPr>
        <w:pStyle w:val="a5"/>
        <w:numPr>
          <w:ilvl w:val="0"/>
          <w:numId w:val="10"/>
        </w:numPr>
        <w:shd w:val="clear" w:color="auto" w:fill="FFFFFF"/>
        <w:spacing w:after="0" w:line="48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  <w:r w:rsidRPr="00C93316">
        <w:rPr>
          <w:rFonts w:ascii="Tahoma" w:eastAsia="Times New Roman" w:hAnsi="Tahoma" w:cs="Tahoma"/>
          <w:sz w:val="20"/>
          <w:szCs w:val="20"/>
          <w:rtl/>
        </w:rPr>
        <w:t xml:space="preserve">יכולת לבצע סמינר הכנה לרכזים בן לפחות 12 שעות אקדמיות כולל הסעדה </w:t>
      </w:r>
      <w:proofErr w:type="spellStart"/>
      <w:r w:rsidRPr="00C93316">
        <w:rPr>
          <w:rFonts w:ascii="Tahoma" w:eastAsia="Times New Roman" w:hAnsi="Tahoma" w:cs="Tahoma"/>
          <w:sz w:val="20"/>
          <w:szCs w:val="20"/>
          <w:rtl/>
        </w:rPr>
        <w:t>וכו</w:t>
      </w:r>
      <w:proofErr w:type="spellEnd"/>
      <w:r w:rsidRPr="00C93316">
        <w:rPr>
          <w:rFonts w:ascii="Tahoma" w:eastAsia="Times New Roman" w:hAnsi="Tahoma" w:cs="Tahoma"/>
          <w:sz w:val="20"/>
          <w:szCs w:val="20"/>
          <w:rtl/>
        </w:rPr>
        <w:t>'.</w:t>
      </w:r>
    </w:p>
    <w:p w:rsidR="000164BC" w:rsidRPr="00C93316" w:rsidRDefault="000164BC" w:rsidP="000164BC">
      <w:pPr>
        <w:pStyle w:val="a5"/>
        <w:numPr>
          <w:ilvl w:val="0"/>
          <w:numId w:val="10"/>
        </w:numPr>
        <w:shd w:val="clear" w:color="auto" w:fill="FFFFFF"/>
        <w:spacing w:after="0" w:line="48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  <w:r w:rsidRPr="00C93316">
        <w:rPr>
          <w:rFonts w:ascii="Tahoma" w:eastAsia="Times New Roman" w:hAnsi="Tahoma" w:cs="Tahoma"/>
          <w:sz w:val="20"/>
          <w:szCs w:val="20"/>
          <w:rtl/>
        </w:rPr>
        <w:t>יכולת לקיים תכנית העשרה ולימוד בנושא: ציונות, יהדות, חקלאות והתיישבות</w:t>
      </w:r>
      <w:r>
        <w:rPr>
          <w:rFonts w:ascii="Tahoma" w:eastAsia="Times New Roman" w:hAnsi="Tahoma" w:cs="Tahoma" w:hint="cs"/>
          <w:sz w:val="20"/>
          <w:szCs w:val="20"/>
          <w:rtl/>
        </w:rPr>
        <w:t>,</w:t>
      </w:r>
      <w:r w:rsidRPr="00C93316">
        <w:rPr>
          <w:rFonts w:ascii="Tahoma" w:eastAsia="Times New Roman" w:hAnsi="Tahoma" w:cs="Tahoma"/>
          <w:sz w:val="20"/>
          <w:szCs w:val="20"/>
          <w:rtl/>
        </w:rPr>
        <w:t xml:space="preserve"> כולל סמינר מקדים לכלל משתתפי התכנית שלא יפחת מ</w:t>
      </w:r>
      <w:r>
        <w:rPr>
          <w:rFonts w:ascii="Tahoma" w:eastAsia="Times New Roman" w:hAnsi="Tahoma" w:cs="Tahoma" w:hint="cs"/>
          <w:sz w:val="20"/>
          <w:szCs w:val="20"/>
          <w:rtl/>
        </w:rPr>
        <w:t>-</w:t>
      </w:r>
      <w:r w:rsidRPr="00C93316">
        <w:rPr>
          <w:rFonts w:ascii="Tahoma" w:eastAsia="Times New Roman" w:hAnsi="Tahoma" w:cs="Tahoma"/>
          <w:sz w:val="20"/>
          <w:szCs w:val="20"/>
          <w:rtl/>
        </w:rPr>
        <w:t xml:space="preserve">10 שעות אקדמיות כולל הסעדה </w:t>
      </w:r>
      <w:proofErr w:type="spellStart"/>
      <w:r w:rsidRPr="00C93316">
        <w:rPr>
          <w:rFonts w:ascii="Tahoma" w:eastAsia="Times New Roman" w:hAnsi="Tahoma" w:cs="Tahoma"/>
          <w:sz w:val="20"/>
          <w:szCs w:val="20"/>
          <w:rtl/>
        </w:rPr>
        <w:t>וכו</w:t>
      </w:r>
      <w:proofErr w:type="spellEnd"/>
      <w:r w:rsidRPr="00C93316">
        <w:rPr>
          <w:rFonts w:ascii="Tahoma" w:eastAsia="Times New Roman" w:hAnsi="Tahoma" w:cs="Tahoma"/>
          <w:sz w:val="20"/>
          <w:szCs w:val="20"/>
          <w:rtl/>
        </w:rPr>
        <w:t>'.</w:t>
      </w:r>
    </w:p>
    <w:p w:rsidR="000164BC" w:rsidRPr="00C93316" w:rsidRDefault="000164BC" w:rsidP="000164BC">
      <w:pPr>
        <w:pStyle w:val="a5"/>
        <w:numPr>
          <w:ilvl w:val="0"/>
          <w:numId w:val="10"/>
        </w:numPr>
        <w:shd w:val="clear" w:color="auto" w:fill="FFFFFF"/>
        <w:spacing w:after="0" w:line="48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  <w:r w:rsidRPr="00C93316">
        <w:rPr>
          <w:rFonts w:ascii="Tahoma" w:eastAsia="Times New Roman" w:hAnsi="Tahoma" w:cs="Tahoma"/>
          <w:sz w:val="20"/>
          <w:szCs w:val="20"/>
          <w:rtl/>
        </w:rPr>
        <w:t>על המציע להיות גוף ללא כוונת רווח.</w:t>
      </w:r>
    </w:p>
    <w:p w:rsidR="000164BC" w:rsidRPr="00C93316" w:rsidRDefault="000164BC" w:rsidP="000164BC">
      <w:pPr>
        <w:pStyle w:val="a5"/>
        <w:numPr>
          <w:ilvl w:val="0"/>
          <w:numId w:val="10"/>
        </w:numPr>
        <w:shd w:val="clear" w:color="auto" w:fill="FFFFFF"/>
        <w:spacing w:after="0" w:line="48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  <w:r w:rsidRPr="00C93316">
        <w:rPr>
          <w:rFonts w:ascii="Tahoma" w:eastAsia="Times New Roman" w:hAnsi="Tahoma" w:cs="Tahoma"/>
          <w:sz w:val="20"/>
          <w:szCs w:val="20"/>
          <w:rtl/>
        </w:rPr>
        <w:t>הגוף לא יפעיל קבלני משנה בהפעלת הפרויקט.</w:t>
      </w:r>
    </w:p>
    <w:p w:rsidR="000164BC" w:rsidRDefault="000164BC" w:rsidP="000164BC">
      <w:pPr>
        <w:pStyle w:val="a5"/>
        <w:numPr>
          <w:ilvl w:val="0"/>
          <w:numId w:val="10"/>
        </w:numPr>
        <w:shd w:val="clear" w:color="auto" w:fill="FFFFFF"/>
        <w:spacing w:after="0" w:line="480" w:lineRule="auto"/>
        <w:ind w:left="360"/>
        <w:jc w:val="both"/>
        <w:rPr>
          <w:rFonts w:ascii="Tahoma" w:eastAsia="Times New Roman" w:hAnsi="Tahoma" w:cs="Tahoma" w:hint="cs"/>
          <w:sz w:val="20"/>
          <w:szCs w:val="20"/>
        </w:rPr>
      </w:pPr>
      <w:r w:rsidRPr="00C93316">
        <w:rPr>
          <w:rFonts w:ascii="Tahoma" w:eastAsia="Times New Roman" w:hAnsi="Tahoma" w:cs="Tahoma"/>
          <w:sz w:val="20"/>
          <w:szCs w:val="20"/>
          <w:rtl/>
        </w:rPr>
        <w:t>הגוף יהיה בעל ניסיון של 3 שנים לפחות הפעלת פרויקטים דומים.</w:t>
      </w:r>
    </w:p>
    <w:p w:rsidR="000164BC" w:rsidRPr="00C93316" w:rsidRDefault="000164BC" w:rsidP="000164BC">
      <w:pPr>
        <w:pStyle w:val="a5"/>
        <w:numPr>
          <w:ilvl w:val="0"/>
          <w:numId w:val="10"/>
        </w:numPr>
        <w:shd w:val="clear" w:color="auto" w:fill="FFFFFF"/>
        <w:spacing w:after="0" w:line="48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 w:hint="cs"/>
          <w:sz w:val="20"/>
          <w:szCs w:val="20"/>
          <w:rtl/>
        </w:rPr>
        <w:t>הפעילות תתבצע ללא תמורה מטעם ההתאחדות.</w:t>
      </w:r>
    </w:p>
    <w:p w:rsidR="000164BC" w:rsidRPr="00C93316" w:rsidRDefault="000164BC" w:rsidP="000164BC">
      <w:pPr>
        <w:pStyle w:val="a5"/>
        <w:shd w:val="clear" w:color="auto" w:fill="FFFFFF"/>
        <w:spacing w:after="0" w:line="480" w:lineRule="auto"/>
        <w:ind w:left="360"/>
        <w:jc w:val="both"/>
        <w:rPr>
          <w:rFonts w:ascii="Tahoma" w:eastAsia="Times New Roman" w:hAnsi="Tahoma" w:cs="Tahoma"/>
          <w:sz w:val="20"/>
          <w:szCs w:val="20"/>
          <w:rtl/>
        </w:rPr>
      </w:pPr>
    </w:p>
    <w:p w:rsidR="000164BC" w:rsidRPr="00C93316" w:rsidRDefault="000164BC" w:rsidP="000164BC">
      <w:pPr>
        <w:pStyle w:val="a5"/>
        <w:shd w:val="clear" w:color="auto" w:fill="FFFFFF"/>
        <w:spacing w:after="0" w:line="480" w:lineRule="auto"/>
        <w:ind w:left="0"/>
        <w:jc w:val="both"/>
        <w:rPr>
          <w:rFonts w:ascii="Tahoma" w:eastAsia="Times New Roman" w:hAnsi="Tahoma" w:cs="Tahoma"/>
          <w:sz w:val="20"/>
          <w:szCs w:val="20"/>
          <w:rtl/>
        </w:rPr>
      </w:pPr>
      <w:r w:rsidRPr="00C93316">
        <w:rPr>
          <w:rFonts w:ascii="Tahoma" w:eastAsia="Times New Roman" w:hAnsi="Tahoma" w:cs="Tahoma"/>
          <w:sz w:val="20"/>
          <w:szCs w:val="20"/>
          <w:rtl/>
        </w:rPr>
        <w:t xml:space="preserve">כל גוף </w:t>
      </w:r>
      <w:proofErr w:type="spellStart"/>
      <w:r w:rsidRPr="00C93316">
        <w:rPr>
          <w:rFonts w:ascii="Tahoma" w:eastAsia="Times New Roman" w:hAnsi="Tahoma" w:cs="Tahoma"/>
          <w:sz w:val="20"/>
          <w:szCs w:val="20"/>
          <w:rtl/>
        </w:rPr>
        <w:t>שיגש</w:t>
      </w:r>
      <w:proofErr w:type="spellEnd"/>
      <w:r w:rsidRPr="00C93316">
        <w:rPr>
          <w:rFonts w:ascii="Tahoma" w:eastAsia="Times New Roman" w:hAnsi="Tahoma" w:cs="Tahoma"/>
          <w:sz w:val="20"/>
          <w:szCs w:val="20"/>
          <w:rtl/>
        </w:rPr>
        <w:t xml:space="preserve"> לקול הקורא מתחייב להתנהל על פי חוקי ישראל, להחזיק בביטוחים המתאימים ולהתחייב שלא לתבוע את ההתאחדות על כל נזק שיגרם לו מהפעלת הקול הקורא.</w:t>
      </w:r>
    </w:p>
    <w:p w:rsidR="000164BC" w:rsidRDefault="000164BC" w:rsidP="000164BC">
      <w:pPr>
        <w:pStyle w:val="a5"/>
        <w:shd w:val="clear" w:color="auto" w:fill="FFFFFF"/>
        <w:spacing w:after="0" w:line="480" w:lineRule="auto"/>
        <w:ind w:left="0"/>
        <w:jc w:val="both"/>
        <w:rPr>
          <w:rFonts w:ascii="Tahoma" w:eastAsia="Times New Roman" w:hAnsi="Tahoma" w:cs="Tahoma" w:hint="cs"/>
          <w:sz w:val="20"/>
          <w:szCs w:val="20"/>
          <w:rtl/>
        </w:rPr>
      </w:pPr>
    </w:p>
    <w:p w:rsidR="000164BC" w:rsidRDefault="000164BC" w:rsidP="000164BC">
      <w:pPr>
        <w:pStyle w:val="a5"/>
        <w:shd w:val="clear" w:color="auto" w:fill="FFFFFF"/>
        <w:spacing w:after="0" w:line="480" w:lineRule="auto"/>
        <w:ind w:left="0"/>
        <w:jc w:val="both"/>
        <w:rPr>
          <w:rFonts w:ascii="Tahoma" w:eastAsia="Times New Roman" w:hAnsi="Tahoma" w:cs="Tahoma" w:hint="cs"/>
          <w:sz w:val="20"/>
          <w:szCs w:val="20"/>
          <w:rtl/>
        </w:rPr>
      </w:pPr>
      <w:r w:rsidRPr="00C93316">
        <w:rPr>
          <w:rFonts w:ascii="Tahoma" w:eastAsia="Times New Roman" w:hAnsi="Tahoma" w:cs="Tahoma"/>
          <w:sz w:val="20"/>
          <w:szCs w:val="20"/>
          <w:rtl/>
        </w:rPr>
        <w:lastRenderedPageBreak/>
        <w:t>את הבקשה כולל התחייבות לעמידה בתנאים יש להגיש עד התאריך ה</w:t>
      </w:r>
      <w:r>
        <w:rPr>
          <w:rFonts w:ascii="Tahoma" w:eastAsia="Times New Roman" w:hAnsi="Tahoma" w:cs="Tahoma" w:hint="cs"/>
          <w:sz w:val="20"/>
          <w:szCs w:val="20"/>
          <w:rtl/>
        </w:rPr>
        <w:t>-</w:t>
      </w:r>
      <w:r w:rsidRPr="00C93316">
        <w:rPr>
          <w:rFonts w:ascii="Tahoma" w:eastAsia="Times New Roman" w:hAnsi="Tahoma" w:cs="Tahoma"/>
          <w:sz w:val="20"/>
          <w:szCs w:val="20"/>
          <w:rtl/>
        </w:rPr>
        <w:t>10.5.2015 בשעה 8:30</w:t>
      </w:r>
      <w:r>
        <w:rPr>
          <w:rFonts w:ascii="Tahoma" w:eastAsia="Times New Roman" w:hAnsi="Tahoma" w:cs="Tahoma" w:hint="cs"/>
          <w:sz w:val="20"/>
          <w:szCs w:val="20"/>
          <w:rtl/>
        </w:rPr>
        <w:t xml:space="preserve"> לכתובת המייל: </w:t>
      </w:r>
      <w:hyperlink r:id="rId5" w:history="1">
        <w:r w:rsidRPr="00AC3E0E">
          <w:rPr>
            <w:rStyle w:val="Hyperlink"/>
            <w:rFonts w:ascii="Tahoma" w:eastAsia="Times New Roman" w:hAnsi="Tahoma" w:cs="Tahoma"/>
            <w:sz w:val="20"/>
            <w:szCs w:val="20"/>
          </w:rPr>
          <w:t>amichai@nuis.co.il</w:t>
        </w:r>
      </w:hyperlink>
      <w:r>
        <w:rPr>
          <w:rFonts w:ascii="Tahoma" w:eastAsia="Times New Roman" w:hAnsi="Tahoma" w:cs="Tahoma"/>
          <w:sz w:val="20"/>
          <w:szCs w:val="20"/>
          <w:rtl/>
        </w:rPr>
        <w:t>.</w:t>
      </w:r>
    </w:p>
    <w:p w:rsidR="000164BC" w:rsidRDefault="000164BC" w:rsidP="000164BC">
      <w:pPr>
        <w:pStyle w:val="a5"/>
        <w:shd w:val="clear" w:color="auto" w:fill="FFFFFF"/>
        <w:spacing w:after="0" w:line="480" w:lineRule="auto"/>
        <w:ind w:left="0"/>
        <w:jc w:val="both"/>
        <w:rPr>
          <w:rFonts w:ascii="Tahoma" w:eastAsia="Times New Roman" w:hAnsi="Tahoma" w:cs="Tahoma" w:hint="cs"/>
          <w:sz w:val="20"/>
          <w:szCs w:val="20"/>
          <w:rtl/>
        </w:rPr>
      </w:pPr>
    </w:p>
    <w:p w:rsidR="000164BC" w:rsidRPr="00C93316" w:rsidRDefault="000164BC" w:rsidP="000164BC">
      <w:pPr>
        <w:pStyle w:val="a5"/>
        <w:shd w:val="clear" w:color="auto" w:fill="FFFFFF"/>
        <w:spacing w:after="0" w:line="480" w:lineRule="auto"/>
        <w:ind w:left="0"/>
        <w:jc w:val="both"/>
        <w:rPr>
          <w:rFonts w:ascii="Tahoma" w:eastAsia="Times New Roman" w:hAnsi="Tahoma" w:cs="Tahoma"/>
          <w:sz w:val="20"/>
          <w:szCs w:val="20"/>
          <w:rtl/>
        </w:rPr>
      </w:pPr>
      <w:r>
        <w:rPr>
          <w:rFonts w:ascii="Tahoma" w:eastAsia="Times New Roman" w:hAnsi="Tahoma" w:cs="Tahoma" w:hint="cs"/>
          <w:sz w:val="20"/>
          <w:szCs w:val="20"/>
          <w:rtl/>
        </w:rPr>
        <w:t>לבקשה יש לצרף את</w:t>
      </w:r>
      <w:r>
        <w:rPr>
          <w:rFonts w:ascii="Tahoma" w:eastAsia="Times New Roman" w:hAnsi="Tahoma" w:cs="Tahoma"/>
          <w:sz w:val="20"/>
          <w:szCs w:val="20"/>
          <w:rtl/>
        </w:rPr>
        <w:t xml:space="preserve"> </w:t>
      </w:r>
      <w:r>
        <w:rPr>
          <w:rFonts w:ascii="Tahoma" w:eastAsia="Times New Roman" w:hAnsi="Tahoma" w:cs="Tahoma" w:hint="cs"/>
          <w:sz w:val="20"/>
          <w:szCs w:val="20"/>
          <w:rtl/>
        </w:rPr>
        <w:t>ה</w:t>
      </w:r>
      <w:r>
        <w:rPr>
          <w:rFonts w:ascii="Tahoma" w:eastAsia="Times New Roman" w:hAnsi="Tahoma" w:cs="Tahoma"/>
          <w:sz w:val="20"/>
          <w:szCs w:val="20"/>
          <w:rtl/>
        </w:rPr>
        <w:t xml:space="preserve">מסמכים </w:t>
      </w:r>
      <w:r>
        <w:rPr>
          <w:rFonts w:ascii="Tahoma" w:eastAsia="Times New Roman" w:hAnsi="Tahoma" w:cs="Tahoma" w:hint="cs"/>
          <w:sz w:val="20"/>
          <w:szCs w:val="20"/>
          <w:rtl/>
        </w:rPr>
        <w:t>הבאים</w:t>
      </w:r>
      <w:r w:rsidRPr="00C93316">
        <w:rPr>
          <w:rFonts w:ascii="Tahoma" w:eastAsia="Times New Roman" w:hAnsi="Tahoma" w:cs="Tahoma"/>
          <w:sz w:val="20"/>
          <w:szCs w:val="20"/>
          <w:rtl/>
        </w:rPr>
        <w:t>:</w:t>
      </w:r>
    </w:p>
    <w:p w:rsidR="000164BC" w:rsidRPr="00C93316" w:rsidRDefault="000164BC" w:rsidP="000164BC">
      <w:pPr>
        <w:pStyle w:val="a5"/>
        <w:numPr>
          <w:ilvl w:val="0"/>
          <w:numId w:val="11"/>
        </w:numPr>
        <w:shd w:val="clear" w:color="auto" w:fill="FFFFFF"/>
        <w:spacing w:after="0" w:line="48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  <w:r w:rsidRPr="00C93316">
        <w:rPr>
          <w:rFonts w:ascii="Tahoma" w:eastAsia="Times New Roman" w:hAnsi="Tahoma" w:cs="Tahoma"/>
          <w:sz w:val="20"/>
          <w:szCs w:val="20"/>
          <w:rtl/>
        </w:rPr>
        <w:t>שמות המקומות בהם יעבדו הסטודנטים ומספרי העובדים בכל אחד מהם.</w:t>
      </w:r>
    </w:p>
    <w:p w:rsidR="000164BC" w:rsidRPr="00C93316" w:rsidRDefault="000164BC" w:rsidP="000164BC">
      <w:pPr>
        <w:pStyle w:val="a5"/>
        <w:numPr>
          <w:ilvl w:val="0"/>
          <w:numId w:val="11"/>
        </w:numPr>
        <w:shd w:val="clear" w:color="auto" w:fill="FFFFFF"/>
        <w:spacing w:after="0" w:line="48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  <w:r w:rsidRPr="00C93316">
        <w:rPr>
          <w:rFonts w:ascii="Tahoma" w:eastAsia="Times New Roman" w:hAnsi="Tahoma" w:cs="Tahoma"/>
          <w:sz w:val="20"/>
          <w:szCs w:val="20"/>
          <w:rtl/>
        </w:rPr>
        <w:t>תכנית לימודים לדוגמא.</w:t>
      </w:r>
    </w:p>
    <w:p w:rsidR="000164BC" w:rsidRPr="00C93316" w:rsidRDefault="000164BC" w:rsidP="000164BC">
      <w:pPr>
        <w:pStyle w:val="a5"/>
        <w:numPr>
          <w:ilvl w:val="0"/>
          <w:numId w:val="11"/>
        </w:numPr>
        <w:shd w:val="clear" w:color="auto" w:fill="FFFFFF"/>
        <w:spacing w:after="0" w:line="48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  <w:r w:rsidRPr="00C93316">
        <w:rPr>
          <w:rFonts w:ascii="Tahoma" w:eastAsia="Times New Roman" w:hAnsi="Tahoma" w:cs="Tahoma"/>
          <w:sz w:val="20"/>
          <w:szCs w:val="20"/>
          <w:rtl/>
        </w:rPr>
        <w:t>פוליסת ביטוח מתאימה.</w:t>
      </w:r>
    </w:p>
    <w:p w:rsidR="000164BC" w:rsidRPr="00C93316" w:rsidRDefault="000164BC" w:rsidP="000164BC">
      <w:pPr>
        <w:pStyle w:val="a5"/>
        <w:numPr>
          <w:ilvl w:val="0"/>
          <w:numId w:val="11"/>
        </w:numPr>
        <w:shd w:val="clear" w:color="auto" w:fill="FFFFFF"/>
        <w:spacing w:after="0" w:line="48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  <w:r w:rsidRPr="00C93316">
        <w:rPr>
          <w:rFonts w:ascii="Tahoma" w:eastAsia="Times New Roman" w:hAnsi="Tahoma" w:cs="Tahoma"/>
          <w:sz w:val="20"/>
          <w:szCs w:val="20"/>
          <w:rtl/>
        </w:rPr>
        <w:t>פירוט ניסיון קודם עם הפעלת תכניות דומות ותקציב צפוי להפעלת התכנית.</w:t>
      </w:r>
    </w:p>
    <w:p w:rsidR="000164BC" w:rsidRPr="00C93316" w:rsidRDefault="000164BC" w:rsidP="000164BC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164BC" w:rsidRPr="00C93316" w:rsidRDefault="000164BC" w:rsidP="000164BC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</w:p>
    <w:p w:rsidR="000164BC" w:rsidRPr="00C93316" w:rsidRDefault="000164BC" w:rsidP="000164BC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</w:p>
    <w:p w:rsidR="000164BC" w:rsidRPr="00C93316" w:rsidRDefault="000164BC" w:rsidP="000164BC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b/>
          <w:bCs/>
          <w:sz w:val="20"/>
          <w:szCs w:val="20"/>
          <w:rtl/>
        </w:rPr>
      </w:pPr>
    </w:p>
    <w:p w:rsidR="00C41296" w:rsidRPr="000164BC" w:rsidRDefault="00C41296" w:rsidP="000164BC">
      <w:pPr>
        <w:rPr>
          <w:sz w:val="20"/>
          <w:rtl/>
        </w:rPr>
      </w:pPr>
    </w:p>
    <w:sectPr w:rsidR="00C41296" w:rsidRPr="000164BC" w:rsidSect="00D878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5A2D"/>
    <w:multiLevelType w:val="hybridMultilevel"/>
    <w:tmpl w:val="4A065362"/>
    <w:lvl w:ilvl="0" w:tplc="15E8D1BA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">
    <w:nsid w:val="27680C6F"/>
    <w:multiLevelType w:val="hybridMultilevel"/>
    <w:tmpl w:val="F222A312"/>
    <w:lvl w:ilvl="0" w:tplc="A2E0EC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1278A4"/>
    <w:multiLevelType w:val="hybridMultilevel"/>
    <w:tmpl w:val="F82C7192"/>
    <w:lvl w:ilvl="0" w:tplc="59904EB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E7C88C1C">
      <w:start w:val="1"/>
      <w:numFmt w:val="hebrew1"/>
      <w:lvlText w:val="%2."/>
      <w:lvlJc w:val="left"/>
      <w:pPr>
        <w:ind w:left="1440" w:hanging="360"/>
      </w:pPr>
      <w:rPr>
        <w:rFonts w:ascii="Times New Roman" w:eastAsia="Times New Roman" w:hAnsi="Times New Roman" w:cs="David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A56E2"/>
    <w:multiLevelType w:val="hybridMultilevel"/>
    <w:tmpl w:val="E9527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C46AE"/>
    <w:multiLevelType w:val="hybridMultilevel"/>
    <w:tmpl w:val="8CCAB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26943"/>
    <w:multiLevelType w:val="hybridMultilevel"/>
    <w:tmpl w:val="0C5448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CC44E2"/>
    <w:multiLevelType w:val="hybridMultilevel"/>
    <w:tmpl w:val="E1202CCA"/>
    <w:lvl w:ilvl="0" w:tplc="94DADA6C"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970CE"/>
    <w:multiLevelType w:val="hybridMultilevel"/>
    <w:tmpl w:val="A7308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5E28C9"/>
    <w:multiLevelType w:val="hybridMultilevel"/>
    <w:tmpl w:val="F222A312"/>
    <w:lvl w:ilvl="0" w:tplc="A2E0EC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DC244E"/>
    <w:multiLevelType w:val="hybridMultilevel"/>
    <w:tmpl w:val="EF1EF8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6C1C"/>
    <w:rsid w:val="000164BC"/>
    <w:rsid w:val="00072000"/>
    <w:rsid w:val="00102A9C"/>
    <w:rsid w:val="00160E6B"/>
    <w:rsid w:val="00183BEE"/>
    <w:rsid w:val="00227510"/>
    <w:rsid w:val="002E3AC6"/>
    <w:rsid w:val="003262D6"/>
    <w:rsid w:val="00366ACA"/>
    <w:rsid w:val="004C5480"/>
    <w:rsid w:val="00520ECB"/>
    <w:rsid w:val="00532CAD"/>
    <w:rsid w:val="00696856"/>
    <w:rsid w:val="00697983"/>
    <w:rsid w:val="006A0936"/>
    <w:rsid w:val="006B3245"/>
    <w:rsid w:val="006E7EC8"/>
    <w:rsid w:val="00891E7F"/>
    <w:rsid w:val="009B5785"/>
    <w:rsid w:val="009C2058"/>
    <w:rsid w:val="009D7770"/>
    <w:rsid w:val="009E0AE5"/>
    <w:rsid w:val="00A76C1C"/>
    <w:rsid w:val="00C41296"/>
    <w:rsid w:val="00CC43D8"/>
    <w:rsid w:val="00CD0E73"/>
    <w:rsid w:val="00CF0A61"/>
    <w:rsid w:val="00D41412"/>
    <w:rsid w:val="00D87885"/>
    <w:rsid w:val="00D9647C"/>
    <w:rsid w:val="00EB3E1E"/>
    <w:rsid w:val="00F337F1"/>
    <w:rsid w:val="00F50130"/>
    <w:rsid w:val="00F710BB"/>
    <w:rsid w:val="00FE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3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262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5785"/>
    <w:pPr>
      <w:ind w:left="720"/>
      <w:contextualSpacing/>
    </w:pPr>
  </w:style>
  <w:style w:type="paragraph" w:styleId="a6">
    <w:name w:val="annotation text"/>
    <w:basedOn w:val="a"/>
    <w:link w:val="a7"/>
    <w:semiHidden/>
    <w:unhideWhenUsed/>
    <w:rsid w:val="00F710BB"/>
    <w:pPr>
      <w:spacing w:after="0" w:line="240" w:lineRule="auto"/>
      <w:jc w:val="both"/>
    </w:pPr>
    <w:rPr>
      <w:rFonts w:ascii="Times New Roman" w:eastAsia="Times New Roman" w:hAnsi="Times New Roman" w:cs="David"/>
      <w:sz w:val="20"/>
      <w:szCs w:val="20"/>
    </w:rPr>
  </w:style>
  <w:style w:type="character" w:customStyle="1" w:styleId="a7">
    <w:name w:val="טקסט הערה תו"/>
    <w:basedOn w:val="a0"/>
    <w:link w:val="a6"/>
    <w:semiHidden/>
    <w:rsid w:val="00F710BB"/>
    <w:rPr>
      <w:rFonts w:ascii="Times New Roman" w:eastAsia="Times New Roman" w:hAnsi="Times New Roman" w:cs="David"/>
      <w:sz w:val="20"/>
      <w:szCs w:val="20"/>
    </w:rPr>
  </w:style>
  <w:style w:type="character" w:styleId="a8">
    <w:name w:val="annotation reference"/>
    <w:semiHidden/>
    <w:unhideWhenUsed/>
    <w:rsid w:val="00F710BB"/>
    <w:rPr>
      <w:sz w:val="16"/>
      <w:szCs w:val="16"/>
    </w:rPr>
  </w:style>
  <w:style w:type="character" w:styleId="Hyperlink">
    <w:name w:val="Hyperlink"/>
    <w:basedOn w:val="a0"/>
    <w:uiPriority w:val="99"/>
    <w:unhideWhenUsed/>
    <w:rsid w:val="000164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262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5785"/>
    <w:pPr>
      <w:ind w:left="720"/>
      <w:contextualSpacing/>
    </w:pPr>
  </w:style>
  <w:style w:type="paragraph" w:styleId="a6">
    <w:name w:val="annotation text"/>
    <w:basedOn w:val="a"/>
    <w:link w:val="a7"/>
    <w:semiHidden/>
    <w:unhideWhenUsed/>
    <w:rsid w:val="00F710BB"/>
    <w:pPr>
      <w:spacing w:after="0" w:line="240" w:lineRule="auto"/>
      <w:jc w:val="both"/>
    </w:pPr>
    <w:rPr>
      <w:rFonts w:ascii="Times New Roman" w:eastAsia="Times New Roman" w:hAnsi="Times New Roman" w:cs="David"/>
      <w:sz w:val="20"/>
      <w:szCs w:val="20"/>
    </w:rPr>
  </w:style>
  <w:style w:type="character" w:customStyle="1" w:styleId="a7">
    <w:name w:val="טקסט הערה תו"/>
    <w:basedOn w:val="a0"/>
    <w:link w:val="a6"/>
    <w:semiHidden/>
    <w:rsid w:val="00F710BB"/>
    <w:rPr>
      <w:rFonts w:ascii="Times New Roman" w:eastAsia="Times New Roman" w:hAnsi="Times New Roman" w:cs="David"/>
      <w:sz w:val="20"/>
      <w:szCs w:val="20"/>
    </w:rPr>
  </w:style>
  <w:style w:type="character" w:styleId="a8">
    <w:name w:val="annotation reference"/>
    <w:semiHidden/>
    <w:unhideWhenUsed/>
    <w:rsid w:val="00F710B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ichai@nuis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298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</dc:creator>
  <cp:lastModifiedBy>User</cp:lastModifiedBy>
  <cp:revision>11</cp:revision>
  <dcterms:created xsi:type="dcterms:W3CDTF">2015-04-27T15:23:00Z</dcterms:created>
  <dcterms:modified xsi:type="dcterms:W3CDTF">2015-04-28T07:14:00Z</dcterms:modified>
</cp:coreProperties>
</file>